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8C" w:rsidRPr="003F6CD6" w:rsidRDefault="003F6CD6" w:rsidP="003F6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D6">
        <w:rPr>
          <w:rFonts w:ascii="Times New Roman" w:hAnsi="Times New Roman" w:cs="Times New Roman"/>
          <w:b/>
          <w:sz w:val="24"/>
          <w:szCs w:val="24"/>
        </w:rPr>
        <w:t>Mergers and Collisions of White Dwarfs on Adaptive Meshes</w:t>
      </w:r>
    </w:p>
    <w:p w:rsidR="003F6CD6" w:rsidRDefault="003F6CD6" w:rsidP="003F6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CD6">
        <w:rPr>
          <w:rFonts w:ascii="Times New Roman" w:hAnsi="Times New Roman" w:cs="Times New Roman"/>
          <w:sz w:val="24"/>
          <w:szCs w:val="24"/>
          <w:u w:val="single"/>
        </w:rPr>
        <w:t>Max Katz</w:t>
      </w:r>
      <w:r w:rsidRPr="003F6CD6">
        <w:rPr>
          <w:rFonts w:ascii="Times New Roman" w:hAnsi="Times New Roman" w:cs="Times New Roman"/>
          <w:sz w:val="24"/>
          <w:szCs w:val="24"/>
        </w:rPr>
        <w:t xml:space="preserve">, </w:t>
      </w:r>
      <w:r w:rsidRPr="003F6CD6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3F6CD6">
        <w:rPr>
          <w:rFonts w:ascii="Times New Roman" w:hAnsi="Times New Roman" w:cs="Times New Roman"/>
          <w:sz w:val="24"/>
          <w:szCs w:val="24"/>
        </w:rPr>
        <w:t>Zingale</w:t>
      </w:r>
      <w:proofErr w:type="spellEnd"/>
      <w:r w:rsidRPr="003F6CD6">
        <w:rPr>
          <w:rFonts w:ascii="Times New Roman" w:hAnsi="Times New Roman" w:cs="Times New Roman"/>
          <w:sz w:val="24"/>
          <w:szCs w:val="24"/>
        </w:rPr>
        <w:t xml:space="preserve">, Alan Calder, Doug </w:t>
      </w:r>
      <w:proofErr w:type="spellStart"/>
      <w:r w:rsidRPr="003F6CD6">
        <w:rPr>
          <w:rFonts w:ascii="Times New Roman" w:hAnsi="Times New Roman" w:cs="Times New Roman"/>
          <w:sz w:val="24"/>
          <w:szCs w:val="24"/>
        </w:rPr>
        <w:t>Swesty</w:t>
      </w:r>
      <w:proofErr w:type="spellEnd"/>
      <w:r w:rsidRPr="003F6CD6">
        <w:rPr>
          <w:rFonts w:ascii="Times New Roman" w:hAnsi="Times New Roman" w:cs="Times New Roman"/>
          <w:sz w:val="24"/>
          <w:szCs w:val="24"/>
        </w:rPr>
        <w:t xml:space="preserve">, Ann Almgren, </w:t>
      </w:r>
      <w:proofErr w:type="spellStart"/>
      <w:r w:rsidRPr="003F6CD6">
        <w:rPr>
          <w:rFonts w:ascii="Times New Roman" w:hAnsi="Times New Roman" w:cs="Times New Roman"/>
          <w:sz w:val="24"/>
          <w:szCs w:val="24"/>
        </w:rPr>
        <w:t>Weiqun</w:t>
      </w:r>
      <w:proofErr w:type="spellEnd"/>
      <w:r w:rsidRPr="003F6CD6">
        <w:rPr>
          <w:rFonts w:ascii="Times New Roman" w:hAnsi="Times New Roman" w:cs="Times New Roman"/>
          <w:sz w:val="24"/>
          <w:szCs w:val="24"/>
        </w:rPr>
        <w:t xml:space="preserve"> Zhang</w:t>
      </w:r>
    </w:p>
    <w:p w:rsidR="00AA3881" w:rsidRPr="003F6CD6" w:rsidRDefault="00AA3881" w:rsidP="003F6C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Stony Brook University</w:t>
      </w:r>
    </w:p>
    <w:p w:rsidR="003F6CD6" w:rsidRPr="003F6CD6" w:rsidRDefault="003F6CD6" w:rsidP="00AA388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6CD6" w:rsidRPr="003F6CD6" w:rsidRDefault="003F6CD6" w:rsidP="003F6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CD6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F6CD6" w:rsidRPr="003F6CD6" w:rsidRDefault="003F6CD6" w:rsidP="003F6C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6CD6" w:rsidRPr="003F6CD6" w:rsidRDefault="003F6CD6" w:rsidP="003F6C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CD6">
        <w:rPr>
          <w:rFonts w:ascii="Times New Roman" w:hAnsi="Times New Roman" w:cs="Times New Roman"/>
          <w:sz w:val="24"/>
          <w:szCs w:val="24"/>
        </w:rPr>
        <w:t xml:space="preserve">Collisions and mergers of white dwarf stars are an exciting avenue for theoretical research into progenitors for explosive astrophysical events like Type </w:t>
      </w:r>
      <w:proofErr w:type="spellStart"/>
      <w:proofErr w:type="gramStart"/>
      <w:r w:rsidRPr="003F6CD6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3F6CD6">
        <w:rPr>
          <w:rFonts w:ascii="Times New Roman" w:hAnsi="Times New Roman" w:cs="Times New Roman"/>
          <w:sz w:val="24"/>
          <w:szCs w:val="24"/>
        </w:rPr>
        <w:t xml:space="preserve"> supernovae. I use the compressible hydrodynamics code CASTRO to study these events and understand under what conditions these binary star systems can generate a thermonuclear runaway that results in a detonation. CASTRO is built on the </w:t>
      </w:r>
      <w:proofErr w:type="spellStart"/>
      <w:r w:rsidRPr="003F6CD6">
        <w:rPr>
          <w:rFonts w:ascii="Times New Roman" w:hAnsi="Times New Roman" w:cs="Times New Roman"/>
          <w:sz w:val="24"/>
          <w:szCs w:val="24"/>
        </w:rPr>
        <w:t>BoxLib</w:t>
      </w:r>
      <w:proofErr w:type="spellEnd"/>
      <w:r w:rsidRPr="003F6CD6">
        <w:rPr>
          <w:rFonts w:ascii="Times New Roman" w:hAnsi="Times New Roman" w:cs="Times New Roman"/>
          <w:sz w:val="24"/>
          <w:szCs w:val="24"/>
        </w:rPr>
        <w:t xml:space="preserve"> framework (developed at Lawrence Berkeley Lab) for adaptive mesh refinement, which allows me to zoom in on interesting features like nuclear burning regions. I have implemented a number of code advances to make this study possible, both on the macroscopic side (gravity, rotation, and hydrodynamics) and the microphysical side (equation of state and nuclear reaction networks). I have also explored the difficulties involved with the length-scale and time-scale disparities involved in nuclear burning in stellar systems and what attempts I have made to get around this to obtain meaningful results in our simulations. My poster gives some preliminary results on these topics.</w:t>
      </w:r>
    </w:p>
    <w:sectPr w:rsidR="003F6CD6" w:rsidRPr="003F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D6"/>
    <w:rsid w:val="003F6CD6"/>
    <w:rsid w:val="00A9018C"/>
    <w:rsid w:val="00A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2</cp:revision>
  <dcterms:created xsi:type="dcterms:W3CDTF">2016-05-24T13:02:00Z</dcterms:created>
  <dcterms:modified xsi:type="dcterms:W3CDTF">2016-05-24T13:02:00Z</dcterms:modified>
</cp:coreProperties>
</file>